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1A5FC71E" w14:textId="77777777" w:rsidR="004D45CB" w:rsidRDefault="004D45CB">
      <w:pPr>
        <w:jc w:val="both"/>
      </w:pPr>
    </w:p>
    <w:p w14:paraId="184D86DF" w14:textId="77777777" w:rsidR="001668EF" w:rsidRDefault="001668EF">
      <w:pPr>
        <w:jc w:val="both"/>
      </w:pPr>
    </w:p>
    <w:p w14:paraId="713BD10E" w14:textId="77777777" w:rsidR="00FA5814" w:rsidRPr="00FA05C6" w:rsidRDefault="00FA5814">
      <w:pPr>
        <w:jc w:val="both"/>
      </w:pPr>
    </w:p>
    <w:p w14:paraId="53CB184C" w14:textId="564D25A4" w:rsidR="006E3E64" w:rsidRPr="009D4407" w:rsidRDefault="00DE1AFF" w:rsidP="006E3E64">
      <w:pPr>
        <w:jc w:val="both"/>
      </w:pPr>
      <w:r>
        <w:t>February 18, 2025</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51A66A04" w14:textId="6556E97B" w:rsidR="00DE1AFF"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w:t>
      </w:r>
      <w:r w:rsidR="004D45CB">
        <w:rPr>
          <w:color w:val="000000" w:themeColor="text1"/>
        </w:rPr>
        <w:t>25-032</w:t>
      </w:r>
      <w:r w:rsidRPr="009D4407">
        <w:rPr>
          <w:color w:val="000000" w:themeColor="text1"/>
        </w:rPr>
        <w:t xml:space="preserve"> – </w:t>
      </w:r>
      <w:r w:rsidR="00DE1AFF">
        <w:rPr>
          <w:color w:val="000000" w:themeColor="text1"/>
        </w:rPr>
        <w:t>Henry Ford Health System</w:t>
      </w:r>
      <w:r w:rsidRPr="009D4407">
        <w:rPr>
          <w:color w:val="000000" w:themeColor="text1"/>
        </w:rPr>
        <w:t>, request for</w:t>
      </w:r>
      <w:bookmarkStart w:id="3" w:name="_Hlk92377320"/>
      <w:bookmarkEnd w:id="0"/>
      <w:r w:rsidR="00DE1AFF">
        <w:rPr>
          <w:color w:val="000000" w:themeColor="text1"/>
        </w:rPr>
        <w:t xml:space="preserve"> various</w:t>
      </w:r>
      <w:r w:rsidRPr="009D4407">
        <w:rPr>
          <w:color w:val="000000" w:themeColor="text1"/>
        </w:rPr>
        <w:t xml:space="preserve"> encroachment</w:t>
      </w:r>
      <w:bookmarkEnd w:id="1"/>
      <w:r w:rsidR="00DE1AFF">
        <w:rPr>
          <w:color w:val="000000" w:themeColor="text1"/>
        </w:rPr>
        <w:t>s</w:t>
      </w:r>
      <w:r w:rsidR="005463F6" w:rsidRPr="009D4407">
        <w:rPr>
          <w:color w:val="000000" w:themeColor="text1"/>
        </w:rPr>
        <w:t xml:space="preserve"> within </w:t>
      </w:r>
      <w:r w:rsidR="00DE1AFF">
        <w:rPr>
          <w:color w:val="000000" w:themeColor="text1"/>
        </w:rPr>
        <w:t>the median of W. Grand Blvd., in three separate locations for new directional</w:t>
      </w:r>
      <w:r w:rsidR="0093016A">
        <w:rPr>
          <w:color w:val="000000" w:themeColor="text1"/>
        </w:rPr>
        <w:t xml:space="preserve"> and regulatory</w:t>
      </w:r>
      <w:r w:rsidR="00DE1AFF">
        <w:rPr>
          <w:color w:val="000000" w:themeColor="text1"/>
        </w:rPr>
        <w:t xml:space="preserve"> signs for Henry Ford Hospital</w:t>
      </w:r>
      <w:r w:rsidR="00AF15B8">
        <w:rPr>
          <w:color w:val="000000" w:themeColor="text1"/>
        </w:rPr>
        <w:t xml:space="preserve"> </w:t>
      </w:r>
      <w:r w:rsidR="00ED0CCD">
        <w:rPr>
          <w:color w:val="000000" w:themeColor="text1"/>
        </w:rPr>
        <w:t>located at 2799 W Grand Blvd.</w:t>
      </w:r>
    </w:p>
    <w:bookmarkEnd w:id="2"/>
    <w:bookmarkEnd w:id="3"/>
    <w:p w14:paraId="21F9A117" w14:textId="77777777" w:rsidR="006E3E64" w:rsidRPr="009D4407" w:rsidRDefault="006E3E64" w:rsidP="006E3E64">
      <w:pPr>
        <w:pStyle w:val="BodyTextIndent"/>
        <w:rPr>
          <w:b w:val="0"/>
          <w:color w:val="000000" w:themeColor="text1"/>
        </w:rPr>
      </w:pPr>
    </w:p>
    <w:p w14:paraId="06646D84" w14:textId="5D33E2C7" w:rsidR="00DE1AFF" w:rsidRDefault="006E3E64" w:rsidP="006E3E64">
      <w:pPr>
        <w:jc w:val="both"/>
        <w:rPr>
          <w:bCs/>
          <w:color w:val="000000" w:themeColor="text1"/>
        </w:rPr>
      </w:pPr>
      <w:r w:rsidRPr="009D4407">
        <w:rPr>
          <w:bCs/>
          <w:color w:val="000000" w:themeColor="text1"/>
        </w:rPr>
        <w:t>Petition No. x</w:t>
      </w:r>
      <w:r w:rsidR="00C30260" w:rsidRPr="009D4407">
        <w:rPr>
          <w:bCs/>
          <w:color w:val="000000" w:themeColor="text1"/>
        </w:rPr>
        <w:t>202</w:t>
      </w:r>
      <w:r w:rsidR="004D45CB">
        <w:rPr>
          <w:bCs/>
          <w:color w:val="000000" w:themeColor="text1"/>
        </w:rPr>
        <w:t>5-032</w:t>
      </w:r>
      <w:r w:rsidRPr="009D4407">
        <w:rPr>
          <w:bCs/>
          <w:color w:val="000000" w:themeColor="text1"/>
        </w:rPr>
        <w:t xml:space="preserve"> – </w:t>
      </w:r>
      <w:r w:rsidR="00DE1AFF">
        <w:rPr>
          <w:bCs/>
          <w:color w:val="000000" w:themeColor="text1"/>
        </w:rPr>
        <w:t>Henry Ford Health System</w:t>
      </w:r>
      <w:r w:rsidR="00C30260" w:rsidRPr="009D4407">
        <w:rPr>
          <w:bCs/>
          <w:color w:val="000000" w:themeColor="text1"/>
        </w:rPr>
        <w:t>, request for</w:t>
      </w:r>
      <w:r w:rsidR="00DE1AFF">
        <w:rPr>
          <w:bCs/>
          <w:color w:val="000000" w:themeColor="text1"/>
        </w:rPr>
        <w:t xml:space="preserve"> various</w:t>
      </w:r>
      <w:r w:rsidR="00C30260" w:rsidRPr="009D4407">
        <w:rPr>
          <w:bCs/>
          <w:color w:val="000000" w:themeColor="text1"/>
        </w:rPr>
        <w:t xml:space="preserve"> encroachment</w:t>
      </w:r>
      <w:r w:rsidR="00DE1AFF">
        <w:rPr>
          <w:bCs/>
          <w:color w:val="000000" w:themeColor="text1"/>
        </w:rPr>
        <w:t>s</w:t>
      </w:r>
      <w:r w:rsidR="00C30260" w:rsidRPr="009D4407">
        <w:rPr>
          <w:bCs/>
          <w:color w:val="000000" w:themeColor="text1"/>
        </w:rPr>
        <w:t xml:space="preserve"> within </w:t>
      </w:r>
      <w:r w:rsidR="00DE1AFF">
        <w:rPr>
          <w:bCs/>
          <w:color w:val="000000" w:themeColor="text1"/>
        </w:rPr>
        <w:t>the median of W. Grand Blvd., 150 ft. wide, in three separate locations for new directional signage</w:t>
      </w:r>
      <w:r w:rsidR="0093016A">
        <w:rPr>
          <w:bCs/>
          <w:color w:val="000000" w:themeColor="text1"/>
        </w:rPr>
        <w:t xml:space="preserve"> and new regulatory signage</w:t>
      </w:r>
      <w:r w:rsidR="00DE1AFF">
        <w:rPr>
          <w:bCs/>
          <w:color w:val="000000" w:themeColor="text1"/>
        </w:rPr>
        <w:t xml:space="preserve"> for Henry Ford Hospital</w:t>
      </w:r>
      <w:r w:rsidR="00ED0CCD">
        <w:rPr>
          <w:bCs/>
          <w:color w:val="000000" w:themeColor="text1"/>
        </w:rPr>
        <w:t xml:space="preserve"> located at 2799 W</w:t>
      </w:r>
      <w:r w:rsidR="00214353">
        <w:rPr>
          <w:bCs/>
          <w:color w:val="000000" w:themeColor="text1"/>
        </w:rPr>
        <w:t>.</w:t>
      </w:r>
      <w:r w:rsidR="00ED0CCD">
        <w:rPr>
          <w:bCs/>
          <w:color w:val="000000" w:themeColor="text1"/>
        </w:rPr>
        <w:t xml:space="preserve"> Grand Blvd.</w:t>
      </w:r>
    </w:p>
    <w:p w14:paraId="6C064EBF" w14:textId="77777777" w:rsidR="00C30260" w:rsidRPr="009D4407" w:rsidRDefault="00C30260"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 xml:space="preserve">provisions have been made </w:t>
      </w:r>
      <w:proofErr w:type="gramStart"/>
      <w:r w:rsidRPr="009D4407">
        <w:t>a part</w:t>
      </w:r>
      <w:proofErr w:type="gramEnd"/>
      <w:r w:rsidRPr="009D4407">
        <w:t xml:space="preserve"> of the resolution</w:t>
      </w:r>
      <w:r w:rsidRPr="009D4407">
        <w:rPr>
          <w:i/>
        </w:rPr>
        <w:t>.</w:t>
      </w:r>
    </w:p>
    <w:p w14:paraId="1E56457F" w14:textId="77777777" w:rsidR="006852A7" w:rsidRPr="009D4407" w:rsidRDefault="006852A7" w:rsidP="00C93C99">
      <w:pPr>
        <w:jc w:val="both"/>
      </w:pPr>
    </w:p>
    <w:p w14:paraId="6EB4E8B5" w14:textId="77777777" w:rsidR="00C93C99" w:rsidRPr="009D4407" w:rsidRDefault="00C93C99" w:rsidP="00C93C99">
      <w:pPr>
        <w:jc w:val="both"/>
      </w:pPr>
      <w:r w:rsidRPr="009D4407">
        <w:t xml:space="preserve">All </w:t>
      </w:r>
      <w:proofErr w:type="gramStart"/>
      <w:r w:rsidRPr="009D4407">
        <w:t>other</w:t>
      </w:r>
      <w:proofErr w:type="gramEnd"/>
      <w:r w:rsidRPr="009D4407">
        <w:t xml:space="preserve">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2D506436" w14:textId="77777777" w:rsidR="00C93C99" w:rsidRPr="009D4407" w:rsidRDefault="00C93C99" w:rsidP="00C93C99">
      <w:pPr>
        <w:jc w:val="both"/>
      </w:pPr>
    </w:p>
    <w:p w14:paraId="5D406605" w14:textId="77777777" w:rsidR="00D165C3" w:rsidRPr="009D4407" w:rsidRDefault="00D165C3" w:rsidP="00C93C99">
      <w:pPr>
        <w:jc w:val="both"/>
        <w:outlineLvl w:val="0"/>
      </w:pP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9607A2">
          <w:pgSz w:w="12240" w:h="15840" w:code="1"/>
          <w:pgMar w:top="1440" w:right="1440" w:bottom="1440" w:left="1440" w:header="720" w:footer="720" w:gutter="0"/>
          <w:paperSrc w:first="258" w:other="258"/>
          <w:cols w:space="720"/>
          <w:docGrid w:linePitch="360"/>
        </w:sectPr>
      </w:pPr>
      <w:r w:rsidRPr="009D4407">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5C9CB85E"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r w:rsidR="00C1662F">
        <w:rPr>
          <w:b w:val="0"/>
        </w:rPr>
        <w:t>Henry Ford Health System</w:t>
      </w:r>
      <w:r w:rsidR="00C30260">
        <w:rPr>
          <w:b w:val="0"/>
        </w:rPr>
        <w:t xml:space="preserve"> </w:t>
      </w:r>
      <w:r w:rsidR="00E6023C" w:rsidRPr="00FA05C6">
        <w:rPr>
          <w:b w:val="0"/>
        </w:rPr>
        <w:t>or</w:t>
      </w:r>
      <w:r w:rsidR="004F7A74" w:rsidRPr="00FA05C6">
        <w:rPr>
          <w:b w:val="0"/>
        </w:rPr>
        <w:t xml:space="preserve"> their </w:t>
      </w:r>
      <w:proofErr w:type="gramStart"/>
      <w:r w:rsidR="004F7A74" w:rsidRPr="00FA05C6">
        <w:rPr>
          <w:b w:val="0"/>
        </w:rPr>
        <w:t>assigns</w:t>
      </w:r>
      <w:proofErr w:type="gramEnd"/>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D165C3">
        <w:rPr>
          <w:b w:val="0"/>
        </w:rPr>
        <w:t xml:space="preserve">various </w:t>
      </w:r>
      <w:r w:rsidR="00AC4A53" w:rsidRPr="00AC4A53">
        <w:rPr>
          <w:b w:val="0"/>
        </w:rPr>
        <w:t>encroachment</w:t>
      </w:r>
      <w:r w:rsidR="00D165C3">
        <w:rPr>
          <w:b w:val="0"/>
        </w:rPr>
        <w:t xml:space="preserve">s within </w:t>
      </w:r>
      <w:r w:rsidR="00C1662F">
        <w:rPr>
          <w:b w:val="0"/>
        </w:rPr>
        <w:t>W. Grand Blvd.</w:t>
      </w:r>
      <w:r w:rsidR="0067519A" w:rsidRPr="00FA05C6">
        <w:rPr>
          <w:b w:val="0"/>
        </w:rPr>
        <w:t xml:space="preserve">, </w:t>
      </w:r>
      <w:r w:rsidR="006A6A93" w:rsidRPr="00FA05C6">
        <w:rPr>
          <w:b w:val="0"/>
        </w:rPr>
        <w:t xml:space="preserve">further described as: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2A67B7E6" w14:textId="77777777" w:rsidR="00C1662F" w:rsidRDefault="00C1662F" w:rsidP="007A1F46">
      <w:pPr>
        <w:pStyle w:val="BodyTextIndent"/>
        <w:tabs>
          <w:tab w:val="left" w:pos="0"/>
        </w:tabs>
        <w:ind w:firstLine="0"/>
        <w:rPr>
          <w:b w:val="0"/>
        </w:rPr>
      </w:pPr>
    </w:p>
    <w:p w14:paraId="672704FF" w14:textId="0A5B25B6" w:rsidR="00AF7F8A" w:rsidRDefault="00C1662F" w:rsidP="00C1662F">
      <w:pPr>
        <w:pStyle w:val="BodyTextIndent"/>
        <w:numPr>
          <w:ilvl w:val="0"/>
          <w:numId w:val="10"/>
        </w:numPr>
        <w:tabs>
          <w:tab w:val="left" w:pos="0"/>
        </w:tabs>
        <w:rPr>
          <w:b w:val="0"/>
        </w:rPr>
      </w:pPr>
      <w:r>
        <w:rPr>
          <w:b w:val="0"/>
        </w:rPr>
        <w:t>New regulatory sign, to replace the existing sign, measuring 2’ wide by 2.5’ height panel atop a 6’ tall post, located</w:t>
      </w:r>
      <w:r w:rsidR="0091582A">
        <w:rPr>
          <w:b w:val="0"/>
        </w:rPr>
        <w:t xml:space="preserve"> 123’</w:t>
      </w:r>
      <w:r w:rsidR="001B33CE">
        <w:rPr>
          <w:b w:val="0"/>
        </w:rPr>
        <w:t xml:space="preserve"> westerly of </w:t>
      </w:r>
      <w:r w:rsidR="000212CA">
        <w:rPr>
          <w:b w:val="0"/>
        </w:rPr>
        <w:t>th</w:t>
      </w:r>
      <w:r w:rsidR="00214353">
        <w:rPr>
          <w:b w:val="0"/>
        </w:rPr>
        <w:t>e John C. Lodge Ser</w:t>
      </w:r>
      <w:r w:rsidR="00CC7754">
        <w:rPr>
          <w:b w:val="0"/>
        </w:rPr>
        <w:t>vice Drive</w:t>
      </w:r>
      <w:r w:rsidR="00D2512C">
        <w:rPr>
          <w:b w:val="0"/>
        </w:rPr>
        <w:t xml:space="preserve"> </w:t>
      </w:r>
      <w:r w:rsidR="00060A25">
        <w:rPr>
          <w:b w:val="0"/>
        </w:rPr>
        <w:t>and</w:t>
      </w:r>
      <w:r w:rsidR="0069432E">
        <w:rPr>
          <w:b w:val="0"/>
        </w:rPr>
        <w:t xml:space="preserve"> ly</w:t>
      </w:r>
      <w:r w:rsidR="003014CB">
        <w:rPr>
          <w:b w:val="0"/>
        </w:rPr>
        <w:t xml:space="preserve">ing 66’ northerly of previously </w:t>
      </w:r>
      <w:r w:rsidR="00D2512C" w:rsidRPr="00827F75">
        <w:rPr>
          <w:b w:val="0"/>
        </w:rPr>
        <w:t xml:space="preserve">outright </w:t>
      </w:r>
      <w:r w:rsidR="003014CB" w:rsidRPr="00827F75">
        <w:rPr>
          <w:b w:val="0"/>
        </w:rPr>
        <w:t>vacated Lincoln St., 60 ft.</w:t>
      </w:r>
      <w:r w:rsidR="00060A25" w:rsidRPr="00827F75">
        <w:rPr>
          <w:b w:val="0"/>
        </w:rPr>
        <w:t xml:space="preserve"> (9/19/2017 JCC Page 2052)</w:t>
      </w:r>
      <w:r w:rsidR="00060A25">
        <w:rPr>
          <w:b w:val="0"/>
        </w:rPr>
        <w:t xml:space="preserve"> </w:t>
      </w:r>
      <w:r w:rsidR="003014CB">
        <w:rPr>
          <w:b w:val="0"/>
        </w:rPr>
        <w:t>wide of</w:t>
      </w:r>
      <w:r w:rsidR="00982B9F">
        <w:rPr>
          <w:b w:val="0"/>
        </w:rPr>
        <w:t xml:space="preserve"> </w:t>
      </w:r>
      <w:r w:rsidR="000F6AFE">
        <w:rPr>
          <w:b w:val="0"/>
        </w:rPr>
        <w:t>“Henry Weber’s Subdivision”</w:t>
      </w:r>
      <w:r w:rsidR="000F6AFE" w:rsidRPr="000F6AFE">
        <w:rPr>
          <w:b w:val="0"/>
        </w:rPr>
        <w:t xml:space="preserve"> </w:t>
      </w:r>
      <w:r w:rsidR="000F6AFE">
        <w:rPr>
          <w:b w:val="0"/>
        </w:rPr>
        <w:t xml:space="preserve">as recorded in Liber 2, Page 39 of Wayne </w:t>
      </w:r>
      <w:r w:rsidR="0069432E">
        <w:rPr>
          <w:b w:val="0"/>
        </w:rPr>
        <w:t>C</w:t>
      </w:r>
      <w:r w:rsidR="000F6AFE">
        <w:rPr>
          <w:b w:val="0"/>
        </w:rPr>
        <w:t>ounty Records.</w:t>
      </w:r>
      <w:r w:rsidR="0069432E">
        <w:rPr>
          <w:b w:val="0"/>
        </w:rPr>
        <w:t xml:space="preserve">  Said regulatory </w:t>
      </w:r>
      <w:proofErr w:type="gramStart"/>
      <w:r w:rsidR="0069432E">
        <w:rPr>
          <w:b w:val="0"/>
        </w:rPr>
        <w:t>sign</w:t>
      </w:r>
      <w:proofErr w:type="gramEnd"/>
      <w:r w:rsidR="0069432E">
        <w:rPr>
          <w:b w:val="0"/>
        </w:rPr>
        <w:t xml:space="preserve"> shall </w:t>
      </w:r>
      <w:r w:rsidR="00353640">
        <w:rPr>
          <w:b w:val="0"/>
        </w:rPr>
        <w:t xml:space="preserve">be installed on an existing 6’ pole and </w:t>
      </w:r>
      <w:r w:rsidR="00A23780">
        <w:rPr>
          <w:b w:val="0"/>
        </w:rPr>
        <w:t xml:space="preserve">shall be </w:t>
      </w:r>
      <w:r w:rsidR="00353640">
        <w:rPr>
          <w:b w:val="0"/>
        </w:rPr>
        <w:t>0’ to 6’ above grade.</w:t>
      </w:r>
    </w:p>
    <w:p w14:paraId="34AD1E8A" w14:textId="5C114822" w:rsidR="00C379B1" w:rsidRDefault="00364221" w:rsidP="00C1662F">
      <w:pPr>
        <w:pStyle w:val="BodyTextIndent"/>
        <w:numPr>
          <w:ilvl w:val="0"/>
          <w:numId w:val="10"/>
        </w:numPr>
        <w:tabs>
          <w:tab w:val="left" w:pos="0"/>
        </w:tabs>
        <w:rPr>
          <w:b w:val="0"/>
        </w:rPr>
      </w:pPr>
      <w:r w:rsidRPr="00911A71">
        <w:rPr>
          <w:b w:val="0"/>
        </w:rPr>
        <w:t>New directional sign</w:t>
      </w:r>
      <w:r w:rsidR="002E275A" w:rsidRPr="00911A71">
        <w:rPr>
          <w:b w:val="0"/>
        </w:rPr>
        <w:t>, to replace existing sign, measuring</w:t>
      </w:r>
      <w:r w:rsidR="00D34CD7" w:rsidRPr="00911A71">
        <w:rPr>
          <w:b w:val="0"/>
        </w:rPr>
        <w:t xml:space="preserve"> </w:t>
      </w:r>
      <w:r w:rsidR="000939A1" w:rsidRPr="00911A71">
        <w:rPr>
          <w:b w:val="0"/>
        </w:rPr>
        <w:t>3.4’ wide by 6’ high and 1’ d</w:t>
      </w:r>
      <w:r w:rsidR="004611A8" w:rsidRPr="00911A71">
        <w:rPr>
          <w:b w:val="0"/>
        </w:rPr>
        <w:t>e</w:t>
      </w:r>
      <w:r w:rsidR="007F7563" w:rsidRPr="00911A71">
        <w:rPr>
          <w:b w:val="0"/>
        </w:rPr>
        <w:t>ep</w:t>
      </w:r>
      <w:r w:rsidR="00AA30F4" w:rsidRPr="00911A71">
        <w:rPr>
          <w:b w:val="0"/>
        </w:rPr>
        <w:t xml:space="preserve"> with a 3.5’ foundation</w:t>
      </w:r>
      <w:r w:rsidR="00A44671" w:rsidRPr="00911A71">
        <w:rPr>
          <w:b w:val="0"/>
        </w:rPr>
        <w:t>, 3.5’ below grade to 6’ above grade</w:t>
      </w:r>
      <w:r w:rsidR="00A44671" w:rsidRPr="00827F75">
        <w:rPr>
          <w:b w:val="0"/>
        </w:rPr>
        <w:t>.  Lying 76’ south</w:t>
      </w:r>
      <w:r w:rsidR="00EA305E" w:rsidRPr="00827F75">
        <w:rPr>
          <w:b w:val="0"/>
        </w:rPr>
        <w:t>erly</w:t>
      </w:r>
      <w:r w:rsidR="00A44671" w:rsidRPr="00827F75">
        <w:rPr>
          <w:b w:val="0"/>
        </w:rPr>
        <w:t xml:space="preserve"> of </w:t>
      </w:r>
      <w:r w:rsidR="00CC7754" w:rsidRPr="00827F75">
        <w:rPr>
          <w:b w:val="0"/>
        </w:rPr>
        <w:t>33’ from the westerly property line of lot</w:t>
      </w:r>
      <w:r w:rsidR="00A44671" w:rsidRPr="00827F75">
        <w:rPr>
          <w:b w:val="0"/>
        </w:rPr>
        <w:t xml:space="preserve"> 23</w:t>
      </w:r>
      <w:r w:rsidR="00591165" w:rsidRPr="00911A71">
        <w:rPr>
          <w:b w:val="0"/>
        </w:rPr>
        <w:t xml:space="preserve"> of “Lothrop and Duffield</w:t>
      </w:r>
      <w:r w:rsidR="00A83FFA" w:rsidRPr="00911A71">
        <w:rPr>
          <w:b w:val="0"/>
        </w:rPr>
        <w:t xml:space="preserve"> Boulevard Park Subdivision” as recorded in Liber 28, Page 1</w:t>
      </w:r>
      <w:r w:rsidR="00EA305E" w:rsidRPr="00911A71">
        <w:rPr>
          <w:b w:val="0"/>
        </w:rPr>
        <w:t xml:space="preserve"> of Plats, Wayne County Records.  Also lying 66’ northerly of </w:t>
      </w:r>
      <w:r w:rsidR="009C4656" w:rsidRPr="002820B8">
        <w:rPr>
          <w:b w:val="0"/>
        </w:rPr>
        <w:t>Lot</w:t>
      </w:r>
      <w:r w:rsidR="009C4656" w:rsidRPr="00911A71">
        <w:rPr>
          <w:b w:val="0"/>
        </w:rPr>
        <w:t xml:space="preserve"> </w:t>
      </w:r>
      <w:r w:rsidR="002820B8">
        <w:rPr>
          <w:b w:val="0"/>
        </w:rPr>
        <w:t>29</w:t>
      </w:r>
      <w:r w:rsidR="009C4656" w:rsidRPr="00911A71">
        <w:rPr>
          <w:b w:val="0"/>
        </w:rPr>
        <w:t xml:space="preserve"> of “Lothrop </w:t>
      </w:r>
      <w:r w:rsidR="00911A71" w:rsidRPr="00911A71">
        <w:rPr>
          <w:b w:val="0"/>
        </w:rPr>
        <w:t xml:space="preserve">and Duffield” as recorded in Liber </w:t>
      </w:r>
      <w:r w:rsidR="008A1221">
        <w:rPr>
          <w:b w:val="0"/>
        </w:rPr>
        <w:t>23, Page 38 of Plats, Wayne County Records.</w:t>
      </w:r>
      <w:r w:rsidR="00971859">
        <w:rPr>
          <w:b w:val="0"/>
        </w:rPr>
        <w:t xml:space="preserve">  </w:t>
      </w:r>
    </w:p>
    <w:p w14:paraId="1A00D7E5" w14:textId="1463738B" w:rsidR="00322862" w:rsidRPr="00017360" w:rsidRDefault="00BE1C74" w:rsidP="00017360">
      <w:pPr>
        <w:pStyle w:val="BodyTextIndent"/>
        <w:numPr>
          <w:ilvl w:val="0"/>
          <w:numId w:val="10"/>
        </w:numPr>
        <w:tabs>
          <w:tab w:val="left" w:pos="0"/>
        </w:tabs>
        <w:rPr>
          <w:b w:val="0"/>
        </w:rPr>
      </w:pPr>
      <w:r>
        <w:rPr>
          <w:b w:val="0"/>
        </w:rPr>
        <w:t>New directional sign</w:t>
      </w:r>
      <w:r w:rsidR="0057785B">
        <w:rPr>
          <w:b w:val="0"/>
        </w:rPr>
        <w:t>, in a new location, measuring 3.4’ wide, 6’ tall and 1’ deep with a 3.5’ foundation</w:t>
      </w:r>
      <w:r w:rsidR="007D7E86" w:rsidRPr="00827F75">
        <w:rPr>
          <w:b w:val="0"/>
        </w:rPr>
        <w:t xml:space="preserve">. </w:t>
      </w:r>
      <w:r w:rsidR="00FC570F" w:rsidRPr="00827F75">
        <w:rPr>
          <w:b w:val="0"/>
        </w:rPr>
        <w:t xml:space="preserve">Lying </w:t>
      </w:r>
      <w:r w:rsidR="00C734DA" w:rsidRPr="00827F75">
        <w:rPr>
          <w:b w:val="0"/>
        </w:rPr>
        <w:t>73’ southerly of</w:t>
      </w:r>
      <w:r w:rsidR="007D7E86" w:rsidRPr="00827F75">
        <w:rPr>
          <w:b w:val="0"/>
        </w:rPr>
        <w:t xml:space="preserve"> 33’ from the westerly property line of</w:t>
      </w:r>
      <w:r w:rsidR="00C734DA" w:rsidRPr="00827F75">
        <w:rPr>
          <w:b w:val="0"/>
        </w:rPr>
        <w:t xml:space="preserve"> Lot 66</w:t>
      </w:r>
      <w:r w:rsidR="00054BA7" w:rsidRPr="00827F75">
        <w:rPr>
          <w:b w:val="0"/>
        </w:rPr>
        <w:t xml:space="preserve">. </w:t>
      </w:r>
      <w:r w:rsidR="00C734DA" w:rsidRPr="00827F75">
        <w:rPr>
          <w:b w:val="0"/>
        </w:rPr>
        <w:t xml:space="preserve"> </w:t>
      </w:r>
      <w:r w:rsidR="00054BA7" w:rsidRPr="00827F75">
        <w:rPr>
          <w:b w:val="0"/>
        </w:rPr>
        <w:t xml:space="preserve">Also, lying 174’ </w:t>
      </w:r>
      <w:r w:rsidR="00852249" w:rsidRPr="00827F75">
        <w:rPr>
          <w:b w:val="0"/>
        </w:rPr>
        <w:t>westerly</w:t>
      </w:r>
      <w:r w:rsidR="00054BA7" w:rsidRPr="00827F75">
        <w:rPr>
          <w:b w:val="0"/>
        </w:rPr>
        <w:t xml:space="preserve"> of Poe Ave., 60 ft. wide</w:t>
      </w:r>
      <w:r w:rsidR="00054BA7">
        <w:rPr>
          <w:b w:val="0"/>
        </w:rPr>
        <w:t xml:space="preserve"> </w:t>
      </w:r>
      <w:r w:rsidR="00A667EE">
        <w:rPr>
          <w:b w:val="0"/>
        </w:rPr>
        <w:t xml:space="preserve">of </w:t>
      </w:r>
      <w:r w:rsidR="00D662A3">
        <w:rPr>
          <w:b w:val="0"/>
        </w:rPr>
        <w:t xml:space="preserve">“Lothrop and Duffield Boulevard Park Subdivision” as recorded in Liber 28, Page 1 of Plats, Wayne County Records.  </w:t>
      </w:r>
      <w:r w:rsidR="00060A25">
        <w:rPr>
          <w:b w:val="0"/>
        </w:rPr>
        <w:t>L</w:t>
      </w:r>
      <w:r w:rsidR="00D662A3">
        <w:rPr>
          <w:b w:val="0"/>
        </w:rPr>
        <w:t xml:space="preserve">ying </w:t>
      </w:r>
      <w:r w:rsidR="004D17E4">
        <w:rPr>
          <w:b w:val="0"/>
        </w:rPr>
        <w:t>63’ northerly of</w:t>
      </w:r>
      <w:r w:rsidR="007D7E86">
        <w:rPr>
          <w:b w:val="0"/>
        </w:rPr>
        <w:t xml:space="preserve"> 32’ from the westerly property line of</w:t>
      </w:r>
      <w:r w:rsidR="004D17E4">
        <w:rPr>
          <w:b w:val="0"/>
        </w:rPr>
        <w:t xml:space="preserve"> lot 19</w:t>
      </w:r>
      <w:r w:rsidR="00460864">
        <w:rPr>
          <w:b w:val="0"/>
        </w:rPr>
        <w:t xml:space="preserve"> of </w:t>
      </w:r>
      <w:r w:rsidR="000B1ADB">
        <w:rPr>
          <w:b w:val="0"/>
        </w:rPr>
        <w:t>“Lothrop &amp; Duffield” as re</w:t>
      </w:r>
      <w:r w:rsidR="007649EE">
        <w:rPr>
          <w:b w:val="0"/>
        </w:rPr>
        <w:t xml:space="preserve">corded in Liber 23, Page 38 of Plats, Wayne County Records. </w:t>
      </w:r>
      <w:r w:rsidR="007D7E86" w:rsidRPr="007D7E86">
        <w:rPr>
          <w:b w:val="0"/>
        </w:rPr>
        <w:t>Said</w:t>
      </w:r>
      <w:r w:rsidR="00060A25">
        <w:rPr>
          <w:b w:val="0"/>
        </w:rPr>
        <w:t>,</w:t>
      </w:r>
      <w:r w:rsidR="007D7E86" w:rsidRPr="007D7E86">
        <w:rPr>
          <w:b w:val="0"/>
        </w:rPr>
        <w:t xml:space="preserve"> new</w:t>
      </w:r>
      <w:r w:rsidR="00060A25">
        <w:rPr>
          <w:b w:val="0"/>
        </w:rPr>
        <w:t>,</w:t>
      </w:r>
      <w:r w:rsidR="007D7E86" w:rsidRPr="007D7E86">
        <w:rPr>
          <w:b w:val="0"/>
        </w:rPr>
        <w:t xml:space="preserve"> directional sign shall be 3.5’ below grade to 6’ above grade.</w:t>
      </w:r>
    </w:p>
    <w:p w14:paraId="682E152E" w14:textId="77777777" w:rsidR="00322862" w:rsidRDefault="00322862" w:rsidP="007A1F46">
      <w:pPr>
        <w:pStyle w:val="BodyTextIndent"/>
        <w:tabs>
          <w:tab w:val="left" w:pos="0"/>
        </w:tabs>
        <w:ind w:firstLine="0"/>
        <w:rPr>
          <w:b w:val="0"/>
        </w:rPr>
      </w:pPr>
    </w:p>
    <w:p w14:paraId="391D1198" w14:textId="37D40E0A" w:rsidR="00322862" w:rsidRDefault="00322862" w:rsidP="005C2381">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 xml:space="preserve">y approval of this petition the Detroit Water and Sewerage Department (DWSD) does not waive any of its rights to its facilities located in the right-of-way, and </w:t>
      </w:r>
      <w:proofErr w:type="gramStart"/>
      <w:r w:rsidR="00FA5814" w:rsidRPr="00FA05C6">
        <w:t>at all times</w:t>
      </w:r>
      <w:proofErr w:type="gramEnd"/>
      <w:r w:rsidR="00FA5814" w:rsidRPr="00FA05C6">
        <w:t xml:space="preserve">, DWSD, its agents or employees, shall have the right to enter upon the right-of-way to maintain, repair, alter, service, inspect, or install its facilities. All costs incident to the damaging, </w:t>
      </w:r>
      <w:r w:rsidR="00FA5814" w:rsidRPr="00FA05C6">
        <w:lastRenderedPageBreak/>
        <w:t>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w:t>
      </w:r>
      <w:proofErr w:type="gramStart"/>
      <w:r w:rsidR="00FA5814" w:rsidRPr="00FA05C6">
        <w:t>days</w:t>
      </w:r>
      <w:proofErr w:type="gramEnd"/>
      <w:r w:rsidR="00FA5814" w:rsidRPr="00FA05C6">
        <w:t xml:space="preserve"> written notice to DWSD. Seventy-two (72) </w:t>
      </w:r>
      <w:r w:rsidR="001D1A18" w:rsidRPr="00FA05C6">
        <w:t>hours’ notice</w:t>
      </w:r>
      <w:r w:rsidR="00FA5814" w:rsidRPr="00FA05C6">
        <w:t xml:space="preserve"> shall also be provided in 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 xml:space="preserve">hat the petitioner shall hold DWSD harmless for any </w:t>
      </w:r>
      <w:proofErr w:type="gramStart"/>
      <w:r w:rsidR="00FA5814" w:rsidRPr="00FA05C6">
        <w:t>damages</w:t>
      </w:r>
      <w:proofErr w:type="gramEnd"/>
      <w:r w:rsidR="00FA5814" w:rsidRPr="00FA05C6">
        <w:t xml:space="preserve">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2A88CDF7" w:rsidR="00FA5814" w:rsidRPr="00FA05C6" w:rsidRDefault="00D94A1D">
      <w:pPr>
        <w:tabs>
          <w:tab w:val="left" w:pos="0"/>
        </w:tabs>
        <w:jc w:val="both"/>
      </w:pPr>
      <w:r w:rsidRPr="00FA05C6">
        <w:t xml:space="preserve">PROVIDED, </w:t>
      </w:r>
      <w:r w:rsidR="00E617F6">
        <w:t>Henry Ford Health System</w:t>
      </w:r>
      <w:r w:rsidR="00C30260">
        <w:t xml:space="preserve">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55D8D779" w:rsidR="00FA5814" w:rsidRPr="00FA05C6" w:rsidRDefault="00FA5814">
      <w:pPr>
        <w:tabs>
          <w:tab w:val="left" w:pos="0"/>
        </w:tabs>
        <w:jc w:val="both"/>
      </w:pPr>
      <w:r w:rsidRPr="00FA05C6">
        <w:t xml:space="preserve">PROVIDED, </w:t>
      </w:r>
      <w:r w:rsidR="00D94A1D" w:rsidRPr="00FA05C6">
        <w:t>that</w:t>
      </w:r>
      <w:r w:rsidRPr="00FA05C6">
        <w:t xml:space="preserve"> all </w:t>
      </w:r>
      <w:proofErr w:type="gramStart"/>
      <w:r w:rsidRPr="00FA05C6">
        <w:t>cost</w:t>
      </w:r>
      <w:proofErr w:type="gramEnd"/>
      <w:r w:rsidRPr="00FA05C6">
        <w:t xml:space="preserve"> for the construction, maintenance, permits and use of the encroachments shall be borne by </w:t>
      </w:r>
      <w:r w:rsidR="005F213B">
        <w:t>Henry Ford Health System</w:t>
      </w:r>
      <w:r w:rsidR="00C30260">
        <w:t xml:space="preserve"> </w:t>
      </w:r>
      <w:r w:rsidR="00DA4F6C" w:rsidRPr="00FA05C6">
        <w:t xml:space="preserve">or their assigns, </w:t>
      </w:r>
      <w:r w:rsidRPr="00FA05C6">
        <w:t>and further</w:t>
      </w:r>
    </w:p>
    <w:p w14:paraId="7B91F1C8" w14:textId="77777777" w:rsidR="00FA5814" w:rsidRPr="00FA05C6" w:rsidRDefault="00FA5814"/>
    <w:p w14:paraId="28F58077" w14:textId="4A1D7294" w:rsidR="00FA5814" w:rsidRPr="00FA05C6" w:rsidRDefault="00D94A1D">
      <w:pPr>
        <w:tabs>
          <w:tab w:val="left" w:pos="0"/>
        </w:tabs>
        <w:jc w:val="both"/>
      </w:pPr>
      <w:proofErr w:type="gramStart"/>
      <w:r w:rsidRPr="00FA05C6">
        <w:t>PROVIDED, t</w:t>
      </w:r>
      <w:r w:rsidR="00FA5814" w:rsidRPr="00FA05C6">
        <w:t>hat</w:t>
      </w:r>
      <w:proofErr w:type="gramEnd"/>
      <w:r w:rsidR="00FA5814" w:rsidRPr="00FA05C6">
        <w:t xml:space="preserve"> all costs incurred by privately owned utility companies and/or city departments to alter,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r w:rsidR="005F213B">
        <w:t>Henry Ford Health System</w:t>
      </w:r>
      <w:r w:rsidR="00C30260">
        <w:t xml:space="preserve"> </w:t>
      </w:r>
      <w:r w:rsidR="00C22DEF" w:rsidRPr="00FA05C6">
        <w:t>or their assigns</w:t>
      </w:r>
      <w:r w:rsidR="00FA5814" w:rsidRPr="00FA05C6">
        <w:t xml:space="preserve">. Should damages to utilities occur </w:t>
      </w:r>
      <w:r w:rsidR="005F213B">
        <w:t>Henry Ford Health System</w:t>
      </w:r>
      <w:r w:rsidR="00C30260">
        <w:t xml:space="preserve"> </w:t>
      </w:r>
      <w:r w:rsidR="00C22DEF" w:rsidRPr="00FA05C6">
        <w:t xml:space="preserve">or their assigns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 xml:space="preserve">hat no other rights in the public streets, alleys or other public place shall be considered waived by this permission which is granted expressly on the condition that said </w:t>
      </w:r>
      <w:r w:rsidR="00FA5814" w:rsidRPr="00FA05C6">
        <w:lastRenderedPageBreak/>
        <w:t>encroachments shall be removed at any time when so directed by the City Council, and the public 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75442EE5" w:rsidR="00A310D5" w:rsidRPr="00FA05C6" w:rsidRDefault="00A310D5" w:rsidP="00A310D5">
      <w:pPr>
        <w:pStyle w:val="BodyText"/>
      </w:pPr>
      <w:r w:rsidRPr="00FA05C6">
        <w:t xml:space="preserve">PROVIDED, </w:t>
      </w:r>
      <w:r w:rsidR="003446FC" w:rsidRPr="00FA05C6">
        <w:t xml:space="preserve">that </w:t>
      </w:r>
      <w:r w:rsidR="005F213B">
        <w:t>Henry Ford Health System</w:t>
      </w:r>
      <w:r w:rsidR="00C30260">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damages or expenses that may </w:t>
      </w:r>
      <w:proofErr w:type="gramStart"/>
      <w:r w:rsidRPr="00FA05C6">
        <w:t>arise by reason</w:t>
      </w:r>
      <w:proofErr w:type="gramEnd"/>
      <w:r w:rsidRPr="00FA05C6">
        <w:t xml:space="preserve"> of the issuance of the permits and the faithful or unfaithful </w:t>
      </w:r>
      <w:r w:rsidR="00257015" w:rsidRPr="00FA05C6">
        <w:t>performance</w:t>
      </w:r>
      <w:r w:rsidR="00C22DEF" w:rsidRPr="00FA05C6">
        <w:t xml:space="preserve"> of</w:t>
      </w:r>
      <w:r w:rsidR="00257015" w:rsidRPr="00FA05C6">
        <w:t xml:space="preserve"> </w:t>
      </w:r>
      <w:r w:rsidR="005F213B">
        <w:t>Henry Ford Health System</w:t>
      </w:r>
      <w:r w:rsidR="00C30260">
        <w:t xml:space="preserve"> </w:t>
      </w:r>
      <w:r w:rsidR="00C22DEF" w:rsidRPr="00FA05C6">
        <w:t xml:space="preserve">or their assigns </w:t>
      </w:r>
      <w:r w:rsidRPr="00FA05C6">
        <w:t xml:space="preserve">of the terms thereof. Further, </w:t>
      </w:r>
      <w:r w:rsidR="005F213B">
        <w:t>Henry Ford Health System</w:t>
      </w:r>
      <w:r w:rsidR="00C30260">
        <w:t xml:space="preserve"> </w:t>
      </w:r>
      <w:r w:rsidR="001A3C04" w:rsidRPr="00FA05C6">
        <w:t xml:space="preserve">or their assigns </w:t>
      </w:r>
      <w:r w:rsidRPr="00FA05C6">
        <w:t xml:space="preserve">shall agree to pay all claims, damages or 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40516B59"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proofErr w:type="gramStart"/>
      <w:r w:rsidR="005F213B">
        <w:t>Henry</w:t>
      </w:r>
      <w:proofErr w:type="gramEnd"/>
      <w:r w:rsidR="005F213B">
        <w:t xml:space="preserve"> Ford Health System</w:t>
      </w:r>
      <w:r w:rsidR="00C30260">
        <w:t xml:space="preserve"> </w:t>
      </w:r>
      <w:r w:rsidRPr="00FA05C6">
        <w:t>acquires no implied or other privileges hereunder not expressly stated herein; and further</w:t>
      </w:r>
    </w:p>
    <w:p w14:paraId="0FA434FA" w14:textId="77777777" w:rsidR="00DA4F6C" w:rsidRPr="00FA05C6" w:rsidRDefault="00DA4F6C" w:rsidP="00257015">
      <w:pPr>
        <w:jc w:val="both"/>
      </w:pPr>
    </w:p>
    <w:p w14:paraId="299123F4" w14:textId="77777777" w:rsidR="001C07C3"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401D05E8" w14:textId="69B07146" w:rsidR="00257015" w:rsidRPr="00FA05C6" w:rsidRDefault="00CF684B" w:rsidP="00257015">
      <w:pPr>
        <w:jc w:val="both"/>
      </w:pPr>
      <w:r w:rsidRPr="00FA05C6">
        <w:t xml:space="preserve"> </w:t>
      </w:r>
    </w:p>
    <w:p w14:paraId="0AF86DB0" w14:textId="0169C1C3" w:rsidR="00175321" w:rsidRPr="00FA05C6" w:rsidRDefault="001C07C3" w:rsidP="001B5D68">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DC5A43"/>
    <w:multiLevelType w:val="hybridMultilevel"/>
    <w:tmpl w:val="4B30C92E"/>
    <w:lvl w:ilvl="0" w:tplc="19E49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5"/>
  </w:num>
  <w:num w:numId="2" w16cid:durableId="730810956">
    <w:abstractNumId w:val="1"/>
  </w:num>
  <w:num w:numId="3" w16cid:durableId="176773506">
    <w:abstractNumId w:val="7"/>
  </w:num>
  <w:num w:numId="4" w16cid:durableId="984972103">
    <w:abstractNumId w:val="6"/>
  </w:num>
  <w:num w:numId="5" w16cid:durableId="2032953844">
    <w:abstractNumId w:val="0"/>
  </w:num>
  <w:num w:numId="6" w16cid:durableId="442581712">
    <w:abstractNumId w:val="8"/>
  </w:num>
  <w:num w:numId="7" w16cid:durableId="150489175">
    <w:abstractNumId w:val="9"/>
  </w:num>
  <w:num w:numId="8" w16cid:durableId="628634664">
    <w:abstractNumId w:val="2"/>
  </w:num>
  <w:num w:numId="9" w16cid:durableId="35007866">
    <w:abstractNumId w:val="4"/>
  </w:num>
  <w:num w:numId="10" w16cid:durableId="1731881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17360"/>
    <w:rsid w:val="000212CA"/>
    <w:rsid w:val="000217E1"/>
    <w:rsid w:val="0004716C"/>
    <w:rsid w:val="00054BA7"/>
    <w:rsid w:val="00060A25"/>
    <w:rsid w:val="00067823"/>
    <w:rsid w:val="00075969"/>
    <w:rsid w:val="000939A1"/>
    <w:rsid w:val="00095EC2"/>
    <w:rsid w:val="000A6F45"/>
    <w:rsid w:val="000B1ADB"/>
    <w:rsid w:val="000C6E2E"/>
    <w:rsid w:val="000C6EA9"/>
    <w:rsid w:val="000D1278"/>
    <w:rsid w:val="000D1DEB"/>
    <w:rsid w:val="000D6F77"/>
    <w:rsid w:val="000D7774"/>
    <w:rsid w:val="000E04D3"/>
    <w:rsid w:val="000E1178"/>
    <w:rsid w:val="000F6AFE"/>
    <w:rsid w:val="00100F78"/>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5321"/>
    <w:rsid w:val="00181C2F"/>
    <w:rsid w:val="00181DEB"/>
    <w:rsid w:val="00182130"/>
    <w:rsid w:val="00183137"/>
    <w:rsid w:val="00186262"/>
    <w:rsid w:val="00187521"/>
    <w:rsid w:val="001935AA"/>
    <w:rsid w:val="001A0607"/>
    <w:rsid w:val="001A1643"/>
    <w:rsid w:val="001A3C04"/>
    <w:rsid w:val="001A605A"/>
    <w:rsid w:val="001B2BAD"/>
    <w:rsid w:val="001B33CE"/>
    <w:rsid w:val="001B4330"/>
    <w:rsid w:val="001B5D68"/>
    <w:rsid w:val="001C07C3"/>
    <w:rsid w:val="001D1A18"/>
    <w:rsid w:val="001E248B"/>
    <w:rsid w:val="001E69CA"/>
    <w:rsid w:val="001F08FA"/>
    <w:rsid w:val="001F610D"/>
    <w:rsid w:val="00214353"/>
    <w:rsid w:val="00214D7E"/>
    <w:rsid w:val="00237DFB"/>
    <w:rsid w:val="002450EB"/>
    <w:rsid w:val="0025195D"/>
    <w:rsid w:val="00257015"/>
    <w:rsid w:val="002820B8"/>
    <w:rsid w:val="002B5C69"/>
    <w:rsid w:val="002D1CAB"/>
    <w:rsid w:val="002D48B3"/>
    <w:rsid w:val="002E1D12"/>
    <w:rsid w:val="002E275A"/>
    <w:rsid w:val="002E2BFB"/>
    <w:rsid w:val="002F1CD0"/>
    <w:rsid w:val="003002C3"/>
    <w:rsid w:val="00301423"/>
    <w:rsid w:val="003014CB"/>
    <w:rsid w:val="00303401"/>
    <w:rsid w:val="00316BB0"/>
    <w:rsid w:val="00322862"/>
    <w:rsid w:val="003241B8"/>
    <w:rsid w:val="00325693"/>
    <w:rsid w:val="0033332B"/>
    <w:rsid w:val="00337E86"/>
    <w:rsid w:val="0034183A"/>
    <w:rsid w:val="003446FC"/>
    <w:rsid w:val="003472B5"/>
    <w:rsid w:val="00353640"/>
    <w:rsid w:val="00364221"/>
    <w:rsid w:val="00365E24"/>
    <w:rsid w:val="00385ADC"/>
    <w:rsid w:val="003A29B5"/>
    <w:rsid w:val="003B5686"/>
    <w:rsid w:val="003E50DF"/>
    <w:rsid w:val="003F1926"/>
    <w:rsid w:val="004003E5"/>
    <w:rsid w:val="00421F87"/>
    <w:rsid w:val="00434855"/>
    <w:rsid w:val="0044233C"/>
    <w:rsid w:val="00460864"/>
    <w:rsid w:val="004611A8"/>
    <w:rsid w:val="00461C96"/>
    <w:rsid w:val="00467BBF"/>
    <w:rsid w:val="00483312"/>
    <w:rsid w:val="00486C7D"/>
    <w:rsid w:val="004949E8"/>
    <w:rsid w:val="004B00E7"/>
    <w:rsid w:val="004B2657"/>
    <w:rsid w:val="004B37CB"/>
    <w:rsid w:val="004B6D20"/>
    <w:rsid w:val="004C60F9"/>
    <w:rsid w:val="004D17E4"/>
    <w:rsid w:val="004D45CB"/>
    <w:rsid w:val="004D61D9"/>
    <w:rsid w:val="004E70EB"/>
    <w:rsid w:val="004F7A74"/>
    <w:rsid w:val="00503805"/>
    <w:rsid w:val="005138CF"/>
    <w:rsid w:val="005152DF"/>
    <w:rsid w:val="00515F80"/>
    <w:rsid w:val="005173D5"/>
    <w:rsid w:val="005205D3"/>
    <w:rsid w:val="00531564"/>
    <w:rsid w:val="005463F6"/>
    <w:rsid w:val="00546B51"/>
    <w:rsid w:val="00550379"/>
    <w:rsid w:val="00557114"/>
    <w:rsid w:val="00561482"/>
    <w:rsid w:val="00565749"/>
    <w:rsid w:val="0056681D"/>
    <w:rsid w:val="0057785B"/>
    <w:rsid w:val="00581A3C"/>
    <w:rsid w:val="005876F9"/>
    <w:rsid w:val="00591165"/>
    <w:rsid w:val="00591BAE"/>
    <w:rsid w:val="005966D8"/>
    <w:rsid w:val="005A4744"/>
    <w:rsid w:val="005B18A6"/>
    <w:rsid w:val="005C2381"/>
    <w:rsid w:val="005D1A59"/>
    <w:rsid w:val="005D4A99"/>
    <w:rsid w:val="005E2F89"/>
    <w:rsid w:val="005F213B"/>
    <w:rsid w:val="005F3665"/>
    <w:rsid w:val="005F528F"/>
    <w:rsid w:val="005F603F"/>
    <w:rsid w:val="00602D4C"/>
    <w:rsid w:val="0060331C"/>
    <w:rsid w:val="00617B90"/>
    <w:rsid w:val="00632F41"/>
    <w:rsid w:val="006513B4"/>
    <w:rsid w:val="006654A0"/>
    <w:rsid w:val="006710D2"/>
    <w:rsid w:val="0067519A"/>
    <w:rsid w:val="006852A7"/>
    <w:rsid w:val="0069214A"/>
    <w:rsid w:val="006942AE"/>
    <w:rsid w:val="0069432E"/>
    <w:rsid w:val="006A17DC"/>
    <w:rsid w:val="006A6A93"/>
    <w:rsid w:val="006B1B9E"/>
    <w:rsid w:val="006C15EC"/>
    <w:rsid w:val="006D1A78"/>
    <w:rsid w:val="006E3E64"/>
    <w:rsid w:val="00734367"/>
    <w:rsid w:val="0075569A"/>
    <w:rsid w:val="00761652"/>
    <w:rsid w:val="007636A9"/>
    <w:rsid w:val="007649EE"/>
    <w:rsid w:val="00766654"/>
    <w:rsid w:val="00767A33"/>
    <w:rsid w:val="0078378D"/>
    <w:rsid w:val="007A1F46"/>
    <w:rsid w:val="007A6385"/>
    <w:rsid w:val="007A735F"/>
    <w:rsid w:val="007B36B2"/>
    <w:rsid w:val="007C726D"/>
    <w:rsid w:val="007D35B7"/>
    <w:rsid w:val="007D7E86"/>
    <w:rsid w:val="007E361B"/>
    <w:rsid w:val="007E40D5"/>
    <w:rsid w:val="007F7563"/>
    <w:rsid w:val="0080359F"/>
    <w:rsid w:val="00822531"/>
    <w:rsid w:val="00827F75"/>
    <w:rsid w:val="00831439"/>
    <w:rsid w:val="00841ABC"/>
    <w:rsid w:val="00843C6C"/>
    <w:rsid w:val="00852249"/>
    <w:rsid w:val="00852668"/>
    <w:rsid w:val="00855429"/>
    <w:rsid w:val="00862E10"/>
    <w:rsid w:val="008670D2"/>
    <w:rsid w:val="008732D4"/>
    <w:rsid w:val="00874F6E"/>
    <w:rsid w:val="008750CB"/>
    <w:rsid w:val="00884A0B"/>
    <w:rsid w:val="008865B3"/>
    <w:rsid w:val="008A1221"/>
    <w:rsid w:val="008A6A0C"/>
    <w:rsid w:val="008B2384"/>
    <w:rsid w:val="008B5236"/>
    <w:rsid w:val="008C40CD"/>
    <w:rsid w:val="008D0792"/>
    <w:rsid w:val="008E4933"/>
    <w:rsid w:val="008E536D"/>
    <w:rsid w:val="008E6A16"/>
    <w:rsid w:val="008E73FD"/>
    <w:rsid w:val="009037B7"/>
    <w:rsid w:val="00911A71"/>
    <w:rsid w:val="0091582A"/>
    <w:rsid w:val="009166D2"/>
    <w:rsid w:val="00924B2C"/>
    <w:rsid w:val="00927664"/>
    <w:rsid w:val="00930099"/>
    <w:rsid w:val="0093016A"/>
    <w:rsid w:val="009406D5"/>
    <w:rsid w:val="00955A1D"/>
    <w:rsid w:val="009607A2"/>
    <w:rsid w:val="009703B4"/>
    <w:rsid w:val="00971859"/>
    <w:rsid w:val="00972323"/>
    <w:rsid w:val="00973390"/>
    <w:rsid w:val="00982B9F"/>
    <w:rsid w:val="00983A6F"/>
    <w:rsid w:val="009932D0"/>
    <w:rsid w:val="009A093C"/>
    <w:rsid w:val="009A1104"/>
    <w:rsid w:val="009A23DC"/>
    <w:rsid w:val="009A2FA6"/>
    <w:rsid w:val="009B48A4"/>
    <w:rsid w:val="009C4656"/>
    <w:rsid w:val="009C7068"/>
    <w:rsid w:val="009C7E71"/>
    <w:rsid w:val="009D4407"/>
    <w:rsid w:val="009F7DA7"/>
    <w:rsid w:val="00A04E4F"/>
    <w:rsid w:val="00A15387"/>
    <w:rsid w:val="00A15AE5"/>
    <w:rsid w:val="00A23780"/>
    <w:rsid w:val="00A26160"/>
    <w:rsid w:val="00A2774E"/>
    <w:rsid w:val="00A27EAA"/>
    <w:rsid w:val="00A310D5"/>
    <w:rsid w:val="00A33792"/>
    <w:rsid w:val="00A36425"/>
    <w:rsid w:val="00A36801"/>
    <w:rsid w:val="00A44671"/>
    <w:rsid w:val="00A5527B"/>
    <w:rsid w:val="00A667EE"/>
    <w:rsid w:val="00A752AA"/>
    <w:rsid w:val="00A7583F"/>
    <w:rsid w:val="00A83FFA"/>
    <w:rsid w:val="00A911B0"/>
    <w:rsid w:val="00AA30F4"/>
    <w:rsid w:val="00AB4C17"/>
    <w:rsid w:val="00AC46E0"/>
    <w:rsid w:val="00AC4A53"/>
    <w:rsid w:val="00AC6BC8"/>
    <w:rsid w:val="00AD2E56"/>
    <w:rsid w:val="00AD4217"/>
    <w:rsid w:val="00AE5DED"/>
    <w:rsid w:val="00AF15B8"/>
    <w:rsid w:val="00AF43DE"/>
    <w:rsid w:val="00AF7F8A"/>
    <w:rsid w:val="00B105D5"/>
    <w:rsid w:val="00B26F14"/>
    <w:rsid w:val="00B327C4"/>
    <w:rsid w:val="00B35961"/>
    <w:rsid w:val="00B36D07"/>
    <w:rsid w:val="00B467A5"/>
    <w:rsid w:val="00B473F7"/>
    <w:rsid w:val="00B61340"/>
    <w:rsid w:val="00B6446B"/>
    <w:rsid w:val="00B73EE8"/>
    <w:rsid w:val="00B8510E"/>
    <w:rsid w:val="00B87A9F"/>
    <w:rsid w:val="00BA1F04"/>
    <w:rsid w:val="00BB344F"/>
    <w:rsid w:val="00BB563F"/>
    <w:rsid w:val="00BC7943"/>
    <w:rsid w:val="00BE1C74"/>
    <w:rsid w:val="00BE274D"/>
    <w:rsid w:val="00BE6956"/>
    <w:rsid w:val="00BF1051"/>
    <w:rsid w:val="00BF264F"/>
    <w:rsid w:val="00BF43E1"/>
    <w:rsid w:val="00C1153E"/>
    <w:rsid w:val="00C1662F"/>
    <w:rsid w:val="00C2264E"/>
    <w:rsid w:val="00C22DEF"/>
    <w:rsid w:val="00C30260"/>
    <w:rsid w:val="00C310B6"/>
    <w:rsid w:val="00C379B1"/>
    <w:rsid w:val="00C71F99"/>
    <w:rsid w:val="00C734DA"/>
    <w:rsid w:val="00C75A22"/>
    <w:rsid w:val="00C81FFD"/>
    <w:rsid w:val="00C93C99"/>
    <w:rsid w:val="00C9476B"/>
    <w:rsid w:val="00C956A8"/>
    <w:rsid w:val="00C973DA"/>
    <w:rsid w:val="00CA1DD4"/>
    <w:rsid w:val="00CA4E80"/>
    <w:rsid w:val="00CB42C0"/>
    <w:rsid w:val="00CB4FD1"/>
    <w:rsid w:val="00CC7754"/>
    <w:rsid w:val="00CD3078"/>
    <w:rsid w:val="00CF684B"/>
    <w:rsid w:val="00CF7B7D"/>
    <w:rsid w:val="00D165C3"/>
    <w:rsid w:val="00D2512C"/>
    <w:rsid w:val="00D27DCE"/>
    <w:rsid w:val="00D3038B"/>
    <w:rsid w:val="00D33EF3"/>
    <w:rsid w:val="00D34CD7"/>
    <w:rsid w:val="00D43757"/>
    <w:rsid w:val="00D50A21"/>
    <w:rsid w:val="00D662A3"/>
    <w:rsid w:val="00D664C0"/>
    <w:rsid w:val="00D66F7A"/>
    <w:rsid w:val="00D94A1D"/>
    <w:rsid w:val="00DA4F6C"/>
    <w:rsid w:val="00DB67CD"/>
    <w:rsid w:val="00DE1AFF"/>
    <w:rsid w:val="00DF7828"/>
    <w:rsid w:val="00E04343"/>
    <w:rsid w:val="00E142A5"/>
    <w:rsid w:val="00E35497"/>
    <w:rsid w:val="00E460AA"/>
    <w:rsid w:val="00E6023C"/>
    <w:rsid w:val="00E61520"/>
    <w:rsid w:val="00E617F6"/>
    <w:rsid w:val="00E71E14"/>
    <w:rsid w:val="00E97E7A"/>
    <w:rsid w:val="00EA0444"/>
    <w:rsid w:val="00EA0984"/>
    <w:rsid w:val="00EA305E"/>
    <w:rsid w:val="00EA5EDB"/>
    <w:rsid w:val="00ED0CCD"/>
    <w:rsid w:val="00ED56E5"/>
    <w:rsid w:val="00ED58DA"/>
    <w:rsid w:val="00ED70A3"/>
    <w:rsid w:val="00EE0912"/>
    <w:rsid w:val="00EE6E93"/>
    <w:rsid w:val="00EF4037"/>
    <w:rsid w:val="00EF54B3"/>
    <w:rsid w:val="00F03BE1"/>
    <w:rsid w:val="00F054A6"/>
    <w:rsid w:val="00F12D6C"/>
    <w:rsid w:val="00F1344A"/>
    <w:rsid w:val="00F242C3"/>
    <w:rsid w:val="00F33C8A"/>
    <w:rsid w:val="00F37DC3"/>
    <w:rsid w:val="00F40D5B"/>
    <w:rsid w:val="00F53367"/>
    <w:rsid w:val="00F65AE5"/>
    <w:rsid w:val="00F710CE"/>
    <w:rsid w:val="00F94FD1"/>
    <w:rsid w:val="00FA05C6"/>
    <w:rsid w:val="00FA5814"/>
    <w:rsid w:val="00FA5BAE"/>
    <w:rsid w:val="00FB0CB0"/>
    <w:rsid w:val="00FC570F"/>
    <w:rsid w:val="00FD2B86"/>
    <w:rsid w:val="00FE027D"/>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111302BA-4A23-41AA-958B-AAFCF116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Georgine Gersdorff</cp:lastModifiedBy>
  <cp:revision>6</cp:revision>
  <cp:lastPrinted>2025-02-26T14:48:00Z</cp:lastPrinted>
  <dcterms:created xsi:type="dcterms:W3CDTF">2025-02-20T12:33:00Z</dcterms:created>
  <dcterms:modified xsi:type="dcterms:W3CDTF">2025-02-26T14:48:00Z</dcterms:modified>
</cp:coreProperties>
</file>